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6413" w14:textId="487CB2DF" w:rsidR="00220D1A" w:rsidRPr="00590384" w:rsidRDefault="00590384" w:rsidP="002D373C">
      <w:pPr>
        <w:jc w:val="center"/>
        <w:rPr>
          <w:sz w:val="20"/>
          <w:szCs w:val="20"/>
        </w:rPr>
      </w:pPr>
      <w:r>
        <w:rPr>
          <w:noProof/>
          <w:sz w:val="20"/>
          <w:szCs w:val="20"/>
        </w:rPr>
        <w:drawing>
          <wp:anchor distT="0" distB="0" distL="114300" distR="114300" simplePos="0" relativeHeight="251658240" behindDoc="0" locked="0" layoutInCell="1" allowOverlap="1" wp14:anchorId="14B20419" wp14:editId="4D3BE70D">
            <wp:simplePos x="0" y="0"/>
            <wp:positionH relativeFrom="margin">
              <wp:posOffset>2298065</wp:posOffset>
            </wp:positionH>
            <wp:positionV relativeFrom="paragraph">
              <wp:posOffset>-493395</wp:posOffset>
            </wp:positionV>
            <wp:extent cx="565150" cy="724382"/>
            <wp:effectExtent l="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FP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150" cy="724382"/>
                    </a:xfrm>
                    <a:prstGeom prst="rect">
                      <a:avLst/>
                    </a:prstGeom>
                  </pic:spPr>
                </pic:pic>
              </a:graphicData>
            </a:graphic>
            <wp14:sizeRelH relativeFrom="page">
              <wp14:pctWidth>0</wp14:pctWidth>
            </wp14:sizeRelH>
            <wp14:sizeRelV relativeFrom="page">
              <wp14:pctHeight>0</wp14:pctHeight>
            </wp14:sizeRelV>
          </wp:anchor>
        </w:drawing>
      </w:r>
    </w:p>
    <w:p w14:paraId="1865FBBB" w14:textId="28CCDA2F" w:rsidR="002D373C" w:rsidRPr="00590384" w:rsidRDefault="002D373C" w:rsidP="002D373C">
      <w:pPr>
        <w:spacing w:after="0"/>
        <w:jc w:val="center"/>
        <w:rPr>
          <w:sz w:val="20"/>
          <w:szCs w:val="20"/>
        </w:rPr>
      </w:pPr>
      <w:r w:rsidRPr="00590384">
        <w:rPr>
          <w:sz w:val="20"/>
          <w:szCs w:val="20"/>
        </w:rPr>
        <w:t>UNIVERSIDADE FEDERAL DO PARÁ</w:t>
      </w:r>
    </w:p>
    <w:p w14:paraId="1B76EBB5" w14:textId="078B9EE5" w:rsidR="002D373C" w:rsidRPr="00CE1A9C" w:rsidRDefault="002D373C" w:rsidP="002D373C">
      <w:pPr>
        <w:spacing w:after="0"/>
        <w:jc w:val="center"/>
        <w:rPr>
          <w:sz w:val="20"/>
          <w:szCs w:val="20"/>
        </w:rPr>
      </w:pPr>
      <w:r w:rsidRPr="00CE1A9C">
        <w:rPr>
          <w:sz w:val="20"/>
          <w:szCs w:val="20"/>
        </w:rPr>
        <w:t>PRÓ-REITORIA DE DESENVOLVIMENTO E GESTÃO DE PESSOAL</w:t>
      </w:r>
    </w:p>
    <w:p w14:paraId="3C3D5020" w14:textId="773BFE19" w:rsidR="002D373C" w:rsidRPr="00590384" w:rsidRDefault="002D373C" w:rsidP="002D373C">
      <w:pPr>
        <w:spacing w:after="0"/>
        <w:jc w:val="center"/>
        <w:rPr>
          <w:sz w:val="20"/>
          <w:szCs w:val="20"/>
        </w:rPr>
      </w:pPr>
      <w:r w:rsidRPr="00590384">
        <w:rPr>
          <w:sz w:val="20"/>
          <w:szCs w:val="20"/>
        </w:rPr>
        <w:t>DIRETORIA DE GESTÃO DE PESSOAL</w:t>
      </w:r>
    </w:p>
    <w:p w14:paraId="1737BF82" w14:textId="297563A3" w:rsidR="002D373C" w:rsidRDefault="002D373C" w:rsidP="002D373C">
      <w:pPr>
        <w:jc w:val="center"/>
      </w:pPr>
    </w:p>
    <w:p w14:paraId="1F4D9B64" w14:textId="1B73B2FD" w:rsidR="00590384" w:rsidRDefault="002D373C" w:rsidP="00590384">
      <w:pPr>
        <w:spacing w:after="0"/>
        <w:jc w:val="center"/>
        <w:rPr>
          <w:b/>
          <w:bCs/>
        </w:rPr>
      </w:pPr>
      <w:r w:rsidRPr="002D373C">
        <w:rPr>
          <w:b/>
          <w:bCs/>
        </w:rPr>
        <w:t>TERMO DE COMPROMISSO</w:t>
      </w:r>
      <w:r w:rsidR="00590384">
        <w:rPr>
          <w:b/>
          <w:bCs/>
        </w:rPr>
        <w:t xml:space="preserve"> PARA AFASTAMENTOS </w:t>
      </w:r>
    </w:p>
    <w:p w14:paraId="212F4FA9" w14:textId="1E43BD19" w:rsidR="002D373C" w:rsidRPr="002D373C" w:rsidRDefault="00487B69" w:rsidP="00590384">
      <w:pPr>
        <w:spacing w:after="0"/>
        <w:jc w:val="center"/>
        <w:rPr>
          <w:b/>
          <w:bCs/>
        </w:rPr>
      </w:pPr>
      <w:r>
        <w:rPr>
          <w:b/>
          <w:bCs/>
        </w:rPr>
        <w:t>D</w:t>
      </w:r>
      <w:r w:rsidR="00590384">
        <w:rPr>
          <w:b/>
          <w:bCs/>
        </w:rPr>
        <w:t>A POLÍTICA NACIONAL DE DESENVOLVIMENTO DE PESSOAS (PNDP)</w:t>
      </w:r>
    </w:p>
    <w:p w14:paraId="2F0FBA19" w14:textId="6F0B3738" w:rsidR="002D373C" w:rsidRDefault="002D373C"/>
    <w:p w14:paraId="33E25F91" w14:textId="5D6819CC" w:rsidR="00487B69" w:rsidRDefault="002D373C" w:rsidP="00487B69">
      <w:pPr>
        <w:autoSpaceDE w:val="0"/>
        <w:autoSpaceDN w:val="0"/>
        <w:adjustRightInd w:val="0"/>
        <w:ind w:left="-284" w:firstLine="568"/>
        <w:jc w:val="both"/>
        <w:rPr>
          <w:rFonts w:cstheme="minorHAnsi"/>
        </w:rPr>
      </w:pPr>
      <w:r w:rsidRPr="002D373C">
        <w:rPr>
          <w:rFonts w:cstheme="minorHAnsi"/>
        </w:rPr>
        <w:t>Pelo</w:t>
      </w:r>
      <w:r>
        <w:rPr>
          <w:rFonts w:cstheme="minorHAnsi"/>
        </w:rPr>
        <w:t xml:space="preserve"> </w:t>
      </w:r>
      <w:r w:rsidRPr="002D373C">
        <w:rPr>
          <w:rFonts w:cstheme="minorHAnsi"/>
        </w:rPr>
        <w:t xml:space="preserve">presente </w:t>
      </w:r>
      <w:r>
        <w:rPr>
          <w:rFonts w:cstheme="minorHAnsi"/>
        </w:rPr>
        <w:t>termo</w:t>
      </w:r>
      <w:r w:rsidRPr="002D373C">
        <w:rPr>
          <w:rFonts w:cstheme="minorHAnsi"/>
        </w:rPr>
        <w:t>,</w:t>
      </w:r>
      <w:r>
        <w:rPr>
          <w:rFonts w:cstheme="minorHAnsi"/>
        </w:rPr>
        <w:t xml:space="preserve"> </w:t>
      </w:r>
      <w:r w:rsidRPr="002D373C">
        <w:rPr>
          <w:rFonts w:cstheme="minorHAnsi"/>
        </w:rPr>
        <w:t>eu</w:t>
      </w:r>
      <w:r>
        <w:rPr>
          <w:rFonts w:cstheme="minorHAnsi"/>
        </w:rPr>
        <w:t xml:space="preserve">, </w:t>
      </w:r>
      <w:r w:rsidRPr="002D373C">
        <w:rPr>
          <w:rFonts w:cstheme="minorHAnsi"/>
        </w:rPr>
        <w:t>_______________________________</w:t>
      </w:r>
      <w:r>
        <w:rPr>
          <w:rFonts w:cstheme="minorHAnsi"/>
        </w:rPr>
        <w:t>_________</w:t>
      </w:r>
      <w:r w:rsidRPr="002D373C">
        <w:rPr>
          <w:rFonts w:cstheme="minorHAnsi"/>
        </w:rPr>
        <w:t>, matrícula SIAPE nº____________, ocupante do cargo de</w:t>
      </w:r>
      <w:r>
        <w:rPr>
          <w:rFonts w:cstheme="minorHAnsi"/>
        </w:rPr>
        <w:t xml:space="preserve"> </w:t>
      </w:r>
      <w:r w:rsidRPr="002D373C">
        <w:rPr>
          <w:rFonts w:cstheme="minorHAnsi"/>
        </w:rPr>
        <w:t>______________________________, lotado(a) no(a)</w:t>
      </w:r>
      <w:r>
        <w:rPr>
          <w:rFonts w:cstheme="minorHAnsi"/>
        </w:rPr>
        <w:t xml:space="preserve"> _</w:t>
      </w:r>
      <w:r w:rsidRPr="002D373C">
        <w:rPr>
          <w:rFonts w:cstheme="minorHAnsi"/>
        </w:rPr>
        <w:t>___________________</w:t>
      </w:r>
      <w:r>
        <w:rPr>
          <w:rFonts w:cstheme="minorHAnsi"/>
        </w:rPr>
        <w:t>_</w:t>
      </w:r>
      <w:r w:rsidRPr="002D373C">
        <w:rPr>
          <w:rFonts w:cstheme="minorHAnsi"/>
        </w:rPr>
        <w:t xml:space="preserve">, ao afastar-me com o objetivo de realizar </w:t>
      </w:r>
      <w:r w:rsidR="00487B69">
        <w:rPr>
          <w:rFonts w:cstheme="minorHAnsi"/>
        </w:rPr>
        <w:t xml:space="preserve">afastamento previsto no Art. 18 do Decreto n° 9.991/2019, que trata da Política Nacional de Desenvolvimento de Pessoas (PNDP), pelo período de </w:t>
      </w:r>
      <w:r w:rsidRPr="002D373C">
        <w:rPr>
          <w:rFonts w:cstheme="minorHAnsi"/>
        </w:rPr>
        <w:t>____/____/______</w:t>
      </w:r>
      <w:r w:rsidR="00590384">
        <w:rPr>
          <w:rFonts w:cstheme="minorHAnsi"/>
        </w:rPr>
        <w:t>_</w:t>
      </w:r>
      <w:r w:rsidRPr="002D373C">
        <w:rPr>
          <w:rFonts w:cstheme="minorHAnsi"/>
        </w:rPr>
        <w:t xml:space="preserve"> até </w:t>
      </w:r>
      <w:r w:rsidR="00590384" w:rsidRPr="002D373C">
        <w:rPr>
          <w:rFonts w:cstheme="minorHAnsi"/>
        </w:rPr>
        <w:t>____/____/______</w:t>
      </w:r>
      <w:r w:rsidR="00590384">
        <w:rPr>
          <w:rFonts w:cstheme="minorHAnsi"/>
        </w:rPr>
        <w:t>_</w:t>
      </w:r>
      <w:r w:rsidRPr="002D373C">
        <w:rPr>
          <w:rFonts w:cstheme="minorHAnsi"/>
        </w:rPr>
        <w:t>, declaro ciência das disposições constantes nos parágrafos 4º, 5º, 6º e 7º do art. 96-A da Lei nº 8.112/90,</w:t>
      </w:r>
      <w:r w:rsidR="00590384">
        <w:rPr>
          <w:rFonts w:cstheme="minorHAnsi"/>
        </w:rPr>
        <w:t xml:space="preserve"> no </w:t>
      </w:r>
      <w:r w:rsidRPr="002D373C">
        <w:rPr>
          <w:rFonts w:cstheme="minorHAnsi"/>
        </w:rPr>
        <w:t xml:space="preserve">Decreto nº 9.991/2019, </w:t>
      </w:r>
      <w:r w:rsidR="00590384">
        <w:rPr>
          <w:rFonts w:cstheme="minorHAnsi"/>
        </w:rPr>
        <w:t xml:space="preserve">na </w:t>
      </w:r>
      <w:r w:rsidR="00FD5A83">
        <w:t>Instrução Normativa n° 21/2021 (Ministério da Economia e ENAP)</w:t>
      </w:r>
      <w:r w:rsidRPr="002D373C">
        <w:rPr>
          <w:rFonts w:cstheme="minorHAnsi"/>
        </w:rPr>
        <w:t xml:space="preserve">, </w:t>
      </w:r>
      <w:r w:rsidR="00590384">
        <w:rPr>
          <w:rFonts w:cstheme="minorHAnsi"/>
        </w:rPr>
        <w:t xml:space="preserve">na </w:t>
      </w:r>
      <w:r w:rsidRPr="002D373C">
        <w:rPr>
          <w:rFonts w:cstheme="minorHAnsi"/>
        </w:rPr>
        <w:t>Resolução nº 5.045/2018 – CONSEPE</w:t>
      </w:r>
      <w:r w:rsidR="004A1629">
        <w:rPr>
          <w:rFonts w:cstheme="minorHAnsi"/>
        </w:rPr>
        <w:t>/UFPA</w:t>
      </w:r>
      <w:r w:rsidR="00FD5A83">
        <w:rPr>
          <w:rFonts w:cstheme="minorHAnsi"/>
        </w:rPr>
        <w:t xml:space="preserve"> </w:t>
      </w:r>
      <w:r w:rsidR="00590384">
        <w:rPr>
          <w:rFonts w:cstheme="minorHAnsi"/>
        </w:rPr>
        <w:t xml:space="preserve">e </w:t>
      </w:r>
      <w:r w:rsidRPr="002D373C">
        <w:rPr>
          <w:rFonts w:cstheme="minorHAnsi"/>
        </w:rPr>
        <w:t xml:space="preserve">nos demais normativos vigentes que regulamentam </w:t>
      </w:r>
      <w:r w:rsidR="00223D3B">
        <w:rPr>
          <w:rFonts w:cstheme="minorHAnsi"/>
        </w:rPr>
        <w:t>a concessão</w:t>
      </w:r>
      <w:r w:rsidR="00FD5A83">
        <w:rPr>
          <w:rFonts w:cstheme="minorHAnsi"/>
        </w:rPr>
        <w:t>;</w:t>
      </w:r>
      <w:r w:rsidRPr="002D373C">
        <w:rPr>
          <w:rFonts w:cstheme="minorHAnsi"/>
        </w:rPr>
        <w:t xml:space="preserve"> </w:t>
      </w:r>
      <w:r w:rsidR="00223D3B">
        <w:rPr>
          <w:rFonts w:cstheme="minorHAnsi"/>
        </w:rPr>
        <w:t>e especialmente</w:t>
      </w:r>
    </w:p>
    <w:p w14:paraId="564C35C7" w14:textId="77777777" w:rsidR="00487B69" w:rsidRDefault="00487B69" w:rsidP="00487B69">
      <w:pPr>
        <w:autoSpaceDE w:val="0"/>
        <w:autoSpaceDN w:val="0"/>
        <w:adjustRightInd w:val="0"/>
        <w:ind w:left="-284"/>
        <w:jc w:val="both"/>
        <w:rPr>
          <w:rFonts w:cstheme="minorHAnsi"/>
          <w:b/>
          <w:bCs/>
        </w:rPr>
      </w:pPr>
    </w:p>
    <w:p w14:paraId="00F05A8B" w14:textId="67A59331" w:rsidR="00590384" w:rsidRDefault="00487B69" w:rsidP="00487B69">
      <w:pPr>
        <w:autoSpaceDE w:val="0"/>
        <w:autoSpaceDN w:val="0"/>
        <w:adjustRightInd w:val="0"/>
        <w:ind w:left="-284"/>
        <w:jc w:val="both"/>
        <w:rPr>
          <w:rFonts w:cstheme="minorHAnsi"/>
          <w:b/>
          <w:bCs/>
        </w:rPr>
      </w:pPr>
      <w:r>
        <w:rPr>
          <w:rFonts w:cstheme="minorHAnsi"/>
          <w:b/>
          <w:bCs/>
        </w:rPr>
        <w:t xml:space="preserve">DOU </w:t>
      </w:r>
      <w:r w:rsidR="00590384" w:rsidRPr="00590384">
        <w:rPr>
          <w:rFonts w:cstheme="minorHAnsi"/>
          <w:b/>
          <w:bCs/>
        </w:rPr>
        <w:t xml:space="preserve">CIÊNCIA DE QUE: </w:t>
      </w:r>
    </w:p>
    <w:p w14:paraId="560CACCB" w14:textId="77777777" w:rsidR="00223D3B" w:rsidRPr="00487B69" w:rsidRDefault="00223D3B" w:rsidP="00487B69">
      <w:pPr>
        <w:autoSpaceDE w:val="0"/>
        <w:autoSpaceDN w:val="0"/>
        <w:adjustRightInd w:val="0"/>
        <w:ind w:left="-284"/>
        <w:jc w:val="both"/>
        <w:rPr>
          <w:rFonts w:cstheme="minorHAnsi"/>
        </w:rPr>
      </w:pPr>
    </w:p>
    <w:p w14:paraId="3B640591" w14:textId="633BB9C8" w:rsidR="002D373C" w:rsidRDefault="002D373C" w:rsidP="00590384">
      <w:pPr>
        <w:autoSpaceDE w:val="0"/>
        <w:autoSpaceDN w:val="0"/>
        <w:adjustRightInd w:val="0"/>
        <w:ind w:left="-284"/>
        <w:jc w:val="both"/>
      </w:pPr>
      <w:r>
        <w:t xml:space="preserve">1 – Permanecerei no exercício de minhas atividades na UFPA </w:t>
      </w:r>
      <w:r w:rsidRPr="00AF531C">
        <w:rPr>
          <w:b/>
          <w:bCs/>
        </w:rPr>
        <w:t>até a publicação da Portaria</w:t>
      </w:r>
      <w:r>
        <w:t xml:space="preserve"> </w:t>
      </w:r>
      <w:r w:rsidR="00876029">
        <w:t xml:space="preserve">de concessão </w:t>
      </w:r>
      <w:r>
        <w:t>do afastamento</w:t>
      </w:r>
      <w:r w:rsidR="00487B69">
        <w:t xml:space="preserve"> ou da licença</w:t>
      </w:r>
      <w:r w:rsidR="00876029">
        <w:t>, respeitando rigorosamente a vigência registrada no ato</w:t>
      </w:r>
      <w:r w:rsidR="004A4C1E">
        <w:t>, conforme Art. 29 do Decreto n° 9.991/19</w:t>
      </w:r>
      <w:r w:rsidR="00876029">
        <w:t>;</w:t>
      </w:r>
    </w:p>
    <w:p w14:paraId="70549914" w14:textId="506FDDFB" w:rsidR="006B2090" w:rsidRDefault="006B2090" w:rsidP="006B2090">
      <w:pPr>
        <w:autoSpaceDE w:val="0"/>
        <w:autoSpaceDN w:val="0"/>
        <w:adjustRightInd w:val="0"/>
        <w:ind w:left="-284"/>
        <w:jc w:val="both"/>
      </w:pPr>
      <w:r>
        <w:t xml:space="preserve">2 – Em caso afastamento ou licença </w:t>
      </w:r>
      <w:r w:rsidRPr="00AF531C">
        <w:rPr>
          <w:b/>
          <w:bCs/>
        </w:rPr>
        <w:t>superior a 30 (trinta) dias consecutivos</w:t>
      </w:r>
      <w:r>
        <w:t xml:space="preserve">, serei dispensado(a) do cargo de direção ou função comissionada (CD, FG ou FCC) que eventualmente esteja exercendo, a contar da data de início do afastamento ou licença, sendo  a mesma regra aplicável caso perceba </w:t>
      </w:r>
      <w:r w:rsidRPr="006B2090">
        <w:rPr>
          <w:b/>
          <w:bCs/>
        </w:rPr>
        <w:t xml:space="preserve">adicionais </w:t>
      </w:r>
      <w:r>
        <w:rPr>
          <w:b/>
          <w:bCs/>
        </w:rPr>
        <w:t xml:space="preserve">ocupacionais </w:t>
      </w:r>
      <w:r>
        <w:t xml:space="preserve">relacionados ao exercício de minhas atividades (adicional noturno, periculosidade, insalubridade ou penosidade), </w:t>
      </w:r>
      <w:r w:rsidRPr="006B2090">
        <w:rPr>
          <w:b/>
          <w:bCs/>
          <w:u w:val="single"/>
        </w:rPr>
        <w:t>não incluindo</w:t>
      </w:r>
      <w:r>
        <w:t xml:space="preserve"> retribuição por titulação, incentivo à qualificação e demais parcelas vinculadas à estrutura remuneratória básica do meu cargo</w:t>
      </w:r>
      <w:r w:rsidR="002F208A">
        <w:t>, conforme</w:t>
      </w:r>
      <w:r w:rsidR="00DA684C">
        <w:t xml:space="preserve"> Art. 18, </w:t>
      </w:r>
      <w:r w:rsidR="00DA684C" w:rsidRPr="00DA684C">
        <w:t>§</w:t>
      </w:r>
      <w:r w:rsidR="00DA684C">
        <w:t>1°,</w:t>
      </w:r>
      <w:r w:rsidR="009900BF">
        <w:t xml:space="preserve"> II</w:t>
      </w:r>
      <w:r w:rsidR="00DA684C">
        <w:t xml:space="preserve"> do Decreto 9.991/2019; </w:t>
      </w:r>
    </w:p>
    <w:p w14:paraId="6A384227" w14:textId="25FE06BA" w:rsidR="004A4C1E" w:rsidRDefault="006B2090" w:rsidP="004A4C1E">
      <w:pPr>
        <w:autoSpaceDE w:val="0"/>
        <w:autoSpaceDN w:val="0"/>
        <w:adjustRightInd w:val="0"/>
        <w:ind w:left="-284"/>
        <w:jc w:val="both"/>
      </w:pPr>
      <w:r>
        <w:t>3</w:t>
      </w:r>
      <w:r w:rsidR="004A4C1E">
        <w:t xml:space="preserve"> – Durante afastamento</w:t>
      </w:r>
      <w:r w:rsidR="00215EE9">
        <w:t xml:space="preserve"> para fins de pós-graduação</w:t>
      </w:r>
      <w:r w:rsidR="004A4C1E">
        <w:t xml:space="preserve">, comprometo-me a desenvolver </w:t>
      </w:r>
      <w:r w:rsidR="004A4C1E" w:rsidRPr="004A4C1E">
        <w:rPr>
          <w:b/>
          <w:bCs/>
        </w:rPr>
        <w:t>projeto de pesquisa</w:t>
      </w:r>
      <w:r w:rsidR="004A4C1E">
        <w:t xml:space="preserve"> alinhado à área de atribuição do meu cargo efetivo, ou do meu cargo em comissão, ou da minha função de confiança, ou da área de competências de minha unidade de exercício, conforme Art. 22,</w:t>
      </w:r>
      <w:r w:rsidR="00DA684C">
        <w:t xml:space="preserve"> </w:t>
      </w:r>
      <w:r w:rsidR="00DA684C">
        <w:rPr>
          <w:rFonts w:ascii="Arial" w:hAnsi="Arial" w:cs="Arial"/>
          <w:color w:val="000000"/>
          <w:sz w:val="20"/>
          <w:szCs w:val="20"/>
        </w:rPr>
        <w:t>§</w:t>
      </w:r>
      <w:r w:rsidR="004A4C1E">
        <w:t>3°, do Decreto n° 9.991/2019</w:t>
      </w:r>
      <w:r w:rsidR="00DA684C">
        <w:t>;</w:t>
      </w:r>
      <w:r w:rsidR="004A4C1E">
        <w:t xml:space="preserve"> </w:t>
      </w:r>
    </w:p>
    <w:p w14:paraId="07364CDE" w14:textId="73E0B014" w:rsidR="002D373C" w:rsidRPr="00C365F0" w:rsidRDefault="00A017BE" w:rsidP="00590384">
      <w:pPr>
        <w:autoSpaceDE w:val="0"/>
        <w:autoSpaceDN w:val="0"/>
        <w:adjustRightInd w:val="0"/>
        <w:ind w:left="-284"/>
        <w:jc w:val="both"/>
        <w:rPr>
          <w:b/>
        </w:rPr>
      </w:pPr>
      <w:r>
        <w:t>4</w:t>
      </w:r>
      <w:r w:rsidR="002D373C">
        <w:t xml:space="preserve"> –</w:t>
      </w:r>
      <w:r w:rsidR="00215EE9">
        <w:t xml:space="preserve"> R</w:t>
      </w:r>
      <w:r w:rsidR="002D373C" w:rsidRPr="00DF36D9">
        <w:t>etornar</w:t>
      </w:r>
      <w:r w:rsidR="002D373C">
        <w:t>ei de imediato</w:t>
      </w:r>
      <w:r w:rsidR="002D373C" w:rsidRPr="00DF36D9">
        <w:t xml:space="preserve"> </w:t>
      </w:r>
      <w:r w:rsidR="00487B69">
        <w:t xml:space="preserve">ao exercício de minhas atividades </w:t>
      </w:r>
      <w:r w:rsidR="00215EE9">
        <w:t>no dia útil posterior à data estabelecida para o término do afastamento ou da licença</w:t>
      </w:r>
      <w:r w:rsidR="00215EE9" w:rsidRPr="00DF36D9">
        <w:t xml:space="preserve"> </w:t>
      </w:r>
      <w:r w:rsidR="002D373C" w:rsidRPr="00DF36D9">
        <w:t xml:space="preserve">e </w:t>
      </w:r>
      <w:r w:rsidR="002D373C" w:rsidRPr="00215EE9">
        <w:rPr>
          <w:b/>
          <w:bCs/>
        </w:rPr>
        <w:t>permanecerei</w:t>
      </w:r>
      <w:r w:rsidR="00487B69" w:rsidRPr="00215EE9">
        <w:rPr>
          <w:b/>
          <w:bCs/>
        </w:rPr>
        <w:t xml:space="preserve"> </w:t>
      </w:r>
      <w:r w:rsidR="002D373C" w:rsidRPr="00215EE9">
        <w:rPr>
          <w:b/>
          <w:bCs/>
        </w:rPr>
        <w:t xml:space="preserve">na UFPA por tempo </w:t>
      </w:r>
      <w:r w:rsidR="00487B69" w:rsidRPr="00215EE9">
        <w:rPr>
          <w:b/>
          <w:bCs/>
        </w:rPr>
        <w:t xml:space="preserve">mínimo </w:t>
      </w:r>
      <w:r w:rsidR="002D373C" w:rsidRPr="00215EE9">
        <w:rPr>
          <w:b/>
          <w:bCs/>
        </w:rPr>
        <w:t>igual ao do afastamento</w:t>
      </w:r>
      <w:r w:rsidR="002D373C" w:rsidRPr="00DF36D9">
        <w:t>, sob pena de ressarcimento</w:t>
      </w:r>
      <w:r w:rsidR="00487B69" w:rsidRPr="00487B69">
        <w:t xml:space="preserve"> </w:t>
      </w:r>
      <w:r w:rsidR="00487B69" w:rsidRPr="00DF36D9">
        <w:t xml:space="preserve">de todas as despesas com </w:t>
      </w:r>
      <w:r w:rsidR="00B241AD">
        <w:t>meu</w:t>
      </w:r>
      <w:r w:rsidR="00487B69" w:rsidRPr="00DF36D9">
        <w:t xml:space="preserve"> aperfeiçoamento</w:t>
      </w:r>
      <w:r w:rsidR="00B241AD">
        <w:t xml:space="preserve"> (incluída a remuneração percebida)</w:t>
      </w:r>
      <w:r w:rsidR="00487B69" w:rsidRPr="00DF36D9">
        <w:t>,</w:t>
      </w:r>
      <w:r w:rsidR="00487B69">
        <w:t xml:space="preserve"> </w:t>
      </w:r>
      <w:r w:rsidR="00487B69" w:rsidRPr="00DF36D9">
        <w:t>desempenhando atividades no mesmo regime de trabalho em que se deu o afastamento</w:t>
      </w:r>
      <w:r w:rsidR="002D373C" w:rsidRPr="00DF36D9">
        <w:t>, na forma do art. 47 da Lei nº 8.112/90</w:t>
      </w:r>
      <w:r w:rsidR="00D437ED">
        <w:t xml:space="preserve">; </w:t>
      </w:r>
      <w:r w:rsidR="002D373C" w:rsidRPr="00DF36D9">
        <w:t xml:space="preserve"> </w:t>
      </w:r>
    </w:p>
    <w:p w14:paraId="492F952C" w14:textId="6728E1CE" w:rsidR="002D373C" w:rsidRDefault="00A017BE" w:rsidP="00590384">
      <w:pPr>
        <w:autoSpaceDE w:val="0"/>
        <w:autoSpaceDN w:val="0"/>
        <w:adjustRightInd w:val="0"/>
        <w:ind w:left="-284"/>
        <w:jc w:val="both"/>
      </w:pPr>
      <w:r w:rsidRPr="00200102">
        <w:t>5</w:t>
      </w:r>
      <w:r w:rsidR="002D373C" w:rsidRPr="00200102">
        <w:t xml:space="preserve"> – Somente obterei autorização para novo afastamento</w:t>
      </w:r>
      <w:r w:rsidR="00200102" w:rsidRPr="00200102">
        <w:t xml:space="preserve"> para pós-graduação</w:t>
      </w:r>
      <w:r w:rsidR="002D373C" w:rsidRPr="00200102">
        <w:t xml:space="preserve"> após exercer </w:t>
      </w:r>
      <w:r w:rsidR="002D373C" w:rsidRPr="00200102">
        <w:rPr>
          <w:b/>
          <w:bCs/>
        </w:rPr>
        <w:t>atividades na UFPA por tempo igual ao do afastamento de que trata este termo</w:t>
      </w:r>
      <w:r w:rsidR="002D373C" w:rsidRPr="00200102">
        <w:t xml:space="preserve">, incluídas as </w:t>
      </w:r>
      <w:r w:rsidR="002D373C" w:rsidRPr="00200102">
        <w:lastRenderedPageBreak/>
        <w:t>prorrogações, salvo reembolso prévio das despesas referentes ao afastamento acima mencionado</w:t>
      </w:r>
      <w:r w:rsidR="00200102">
        <w:t xml:space="preserve">, nos termos da Lei 8.112/90 (Art. 96-A, </w:t>
      </w:r>
      <w:r w:rsidR="00200102" w:rsidRPr="00200102">
        <w:t>§4°)</w:t>
      </w:r>
      <w:r w:rsidR="002D373C" w:rsidRPr="00200102">
        <w:t>.</w:t>
      </w:r>
    </w:p>
    <w:p w14:paraId="5CCB8B93" w14:textId="171763B8" w:rsidR="00B241AD" w:rsidRDefault="006B2090" w:rsidP="00B241AD">
      <w:pPr>
        <w:autoSpaceDE w:val="0"/>
        <w:autoSpaceDN w:val="0"/>
        <w:adjustRightInd w:val="0"/>
        <w:ind w:left="-284"/>
        <w:jc w:val="both"/>
      </w:pPr>
      <w:r>
        <w:t>6</w:t>
      </w:r>
      <w:r w:rsidR="00B241AD">
        <w:t xml:space="preserve"> – Realizarei </w:t>
      </w:r>
      <w:r w:rsidR="00B241AD" w:rsidRPr="004A4C1E">
        <w:rPr>
          <w:b/>
          <w:bCs/>
        </w:rPr>
        <w:t>prestação de contas</w:t>
      </w:r>
      <w:r w:rsidR="00B241AD">
        <w:t xml:space="preserve"> no prazo de </w:t>
      </w:r>
      <w:r w:rsidR="00B241AD" w:rsidRPr="00AF531C">
        <w:rPr>
          <w:b/>
          <w:bCs/>
        </w:rPr>
        <w:t xml:space="preserve">até 30 </w:t>
      </w:r>
      <w:r w:rsidR="004A4C1E" w:rsidRPr="00AF531C">
        <w:rPr>
          <w:b/>
          <w:bCs/>
        </w:rPr>
        <w:t xml:space="preserve">(trinta) </w:t>
      </w:r>
      <w:r w:rsidR="00B241AD" w:rsidRPr="00AF531C">
        <w:rPr>
          <w:b/>
          <w:bCs/>
        </w:rPr>
        <w:t>dias da data de retorno às atividades</w:t>
      </w:r>
      <w:r w:rsidR="00B241AD">
        <w:t xml:space="preserve">, encaminhando à PROGEP os seguintes documentos: </w:t>
      </w:r>
      <w:r w:rsidR="002329E7">
        <w:t xml:space="preserve">a) </w:t>
      </w:r>
      <w:r w:rsidR="004A1629">
        <w:t>d</w:t>
      </w:r>
      <w:r w:rsidR="002329E7">
        <w:t>e</w:t>
      </w:r>
      <w:r w:rsidR="004A1629">
        <w:t xml:space="preserve">spacho </w:t>
      </w:r>
      <w:r w:rsidR="002329E7">
        <w:t>d</w:t>
      </w:r>
      <w:r w:rsidR="004A1629">
        <w:t>e minha</w:t>
      </w:r>
      <w:r w:rsidR="002329E7">
        <w:t xml:space="preserve"> chefia </w:t>
      </w:r>
      <w:r w:rsidR="004A1629">
        <w:t xml:space="preserve">declarando  </w:t>
      </w:r>
      <w:r w:rsidR="002329E7">
        <w:t xml:space="preserve">retorno ao exercício de </w:t>
      </w:r>
      <w:r w:rsidR="004A1629">
        <w:t>minhas</w:t>
      </w:r>
      <w:r w:rsidR="002329E7">
        <w:t xml:space="preserve"> atividades na data prevista; b</w:t>
      </w:r>
      <w:r w:rsidR="00B241AD" w:rsidRPr="00B241AD">
        <w:t xml:space="preserve">) </w:t>
      </w:r>
      <w:r w:rsidR="00A017BE">
        <w:t>c</w:t>
      </w:r>
      <w:r w:rsidR="00B241AD" w:rsidRPr="00B241AD">
        <w:t>ertificado ou documento equivalente que comprove a participação n</w:t>
      </w:r>
      <w:r w:rsidR="004A4C1E">
        <w:t>o(s)</w:t>
      </w:r>
      <w:r w:rsidR="00B241AD" w:rsidRPr="00B241AD">
        <w:t xml:space="preserve"> curso</w:t>
      </w:r>
      <w:r w:rsidR="004A4C1E">
        <w:t>(s)</w:t>
      </w:r>
      <w:r w:rsidR="00B241AD" w:rsidRPr="00B241AD">
        <w:t xml:space="preserve">; </w:t>
      </w:r>
      <w:r w:rsidR="002329E7">
        <w:t>c</w:t>
      </w:r>
      <w:r w:rsidR="00B241AD" w:rsidRPr="00B241AD">
        <w:t xml:space="preserve">) </w:t>
      </w:r>
      <w:r w:rsidR="00A017BE">
        <w:t>r</w:t>
      </w:r>
      <w:r w:rsidR="00B241AD" w:rsidRPr="00B241AD">
        <w:t xml:space="preserve">elatório de atividades desenvolvidas; e </w:t>
      </w:r>
      <w:r w:rsidR="002329E7">
        <w:t>d</w:t>
      </w:r>
      <w:r w:rsidR="00B241AD" w:rsidRPr="00B241AD">
        <w:t xml:space="preserve">) </w:t>
      </w:r>
      <w:r w:rsidR="00A017BE">
        <w:t>c</w:t>
      </w:r>
      <w:r w:rsidR="00B241AD" w:rsidRPr="00B241AD">
        <w:t xml:space="preserve">ópia de </w:t>
      </w:r>
      <w:r w:rsidR="004A1629">
        <w:t xml:space="preserve">meu </w:t>
      </w:r>
      <w:r w:rsidR="00B241AD" w:rsidRPr="00B241AD">
        <w:t>trabalho de conclusão, monografia, dissertação</w:t>
      </w:r>
      <w:r w:rsidR="009900BF">
        <w:t xml:space="preserve">, </w:t>
      </w:r>
      <w:r w:rsidR="00B241AD" w:rsidRPr="00B241AD">
        <w:t>tese</w:t>
      </w:r>
      <w:r w:rsidR="009900BF">
        <w:t xml:space="preserve"> de doutorado</w:t>
      </w:r>
      <w:r w:rsidR="00B241AD" w:rsidRPr="00B241AD">
        <w:t xml:space="preserve">, </w:t>
      </w:r>
      <w:r w:rsidR="009900BF" w:rsidRPr="009900BF">
        <w:t>de livre-docência ou estágio pós-doutoral</w:t>
      </w:r>
      <w:r w:rsidR="009900BF">
        <w:t xml:space="preserve"> </w:t>
      </w:r>
      <w:r w:rsidR="00B241AD" w:rsidRPr="00B241AD">
        <w:t>com assinatura do orientador</w:t>
      </w:r>
      <w:r w:rsidR="00A017BE">
        <w:t xml:space="preserve"> (</w:t>
      </w:r>
      <w:r w:rsidR="00B241AD" w:rsidRPr="00B241AD">
        <w:t xml:space="preserve">apenas nos casos de afastamento para </w:t>
      </w:r>
      <w:r w:rsidR="00B241AD">
        <w:t xml:space="preserve">fins de </w:t>
      </w:r>
      <w:r w:rsidR="00B241AD" w:rsidRPr="00B241AD">
        <w:t>pós-graduação</w:t>
      </w:r>
      <w:r w:rsidR="00A017BE">
        <w:t>)</w:t>
      </w:r>
      <w:r w:rsidR="00C73A20">
        <w:t xml:space="preserve">; conforme Art. </w:t>
      </w:r>
      <w:r w:rsidR="009900BF">
        <w:t>30</w:t>
      </w:r>
      <w:r w:rsidR="00C73A20">
        <w:t xml:space="preserve"> da Instrução Normativa n° 21/20</w:t>
      </w:r>
      <w:r w:rsidR="009900BF">
        <w:t>21</w:t>
      </w:r>
      <w:r w:rsidR="00C73A20">
        <w:t xml:space="preserve"> (Ministério da Economia</w:t>
      </w:r>
      <w:r w:rsidR="009900BF">
        <w:t xml:space="preserve"> e ENAP</w:t>
      </w:r>
      <w:r w:rsidR="00C73A20">
        <w:t>);</w:t>
      </w:r>
    </w:p>
    <w:p w14:paraId="3DDDFF61" w14:textId="7616F7C0" w:rsidR="00B241AD" w:rsidRPr="00B241AD" w:rsidRDefault="00A017BE" w:rsidP="00D437ED">
      <w:pPr>
        <w:autoSpaceDE w:val="0"/>
        <w:autoSpaceDN w:val="0"/>
        <w:adjustRightInd w:val="0"/>
        <w:ind w:left="-284"/>
        <w:jc w:val="both"/>
      </w:pPr>
      <w:r>
        <w:t>7</w:t>
      </w:r>
      <w:r w:rsidR="00B241AD">
        <w:t xml:space="preserve"> – </w:t>
      </w:r>
      <w:r w:rsidR="00B241AD" w:rsidRPr="00A017BE">
        <w:rPr>
          <w:b/>
          <w:bCs/>
        </w:rPr>
        <w:t>Ressarcirei os gastos com meu afastamento à UFPA</w:t>
      </w:r>
      <w:r w:rsidR="00B241AD">
        <w:t xml:space="preserve"> caso venha a abandonar ou não concluir a ação de desenvolvimento que ensejou meu afastamento</w:t>
      </w:r>
      <w:r w:rsidR="006B2090">
        <w:t xml:space="preserve"> ou </w:t>
      </w:r>
      <w:r w:rsidR="00B241AD">
        <w:t>licença</w:t>
      </w:r>
      <w:r w:rsidR="00B241AD" w:rsidRPr="00B241AD">
        <w:t xml:space="preserve">, na forma da legislação vigente, salvo nas hipóteses </w:t>
      </w:r>
      <w:r w:rsidR="00B241AD">
        <w:t>de interrupção de ofício (no interesse da administração)</w:t>
      </w:r>
      <w:r w:rsidR="00D437ED">
        <w:t xml:space="preserve">; ou </w:t>
      </w:r>
      <w:r w:rsidR="00B241AD">
        <w:t xml:space="preserve">por motivo de caso fortuito ou de força maior, condicionado </w:t>
      </w:r>
      <w:r w:rsidR="00D437ED">
        <w:t xml:space="preserve">à comprovação da efetiva participação ou aproveitamento da ação </w:t>
      </w:r>
      <w:r w:rsidR="00B241AD" w:rsidRPr="00B241AD">
        <w:t>no período transcorrido da data de início do afastamento até a data do pedido de interrupção</w:t>
      </w:r>
      <w:r w:rsidR="009900BF">
        <w:t xml:space="preserve">, </w:t>
      </w:r>
      <w:r w:rsidR="00FD76E9">
        <w:t xml:space="preserve">conforme Art. 20, </w:t>
      </w:r>
      <w:r w:rsidR="00FD76E9" w:rsidRPr="00FD76E9">
        <w:t>§1°, §2° e §3°</w:t>
      </w:r>
      <w:r w:rsidR="00FD76E9">
        <w:t xml:space="preserve"> do Decreto n° 9.991/2019</w:t>
      </w:r>
      <w:r w:rsidR="002329E7">
        <w:t>;</w:t>
      </w:r>
      <w:r w:rsidR="00D437ED">
        <w:t xml:space="preserve"> </w:t>
      </w:r>
    </w:p>
    <w:p w14:paraId="37073FA4" w14:textId="5293943D" w:rsidR="00B241AD" w:rsidRDefault="00A017BE" w:rsidP="00B241AD">
      <w:pPr>
        <w:autoSpaceDE w:val="0"/>
        <w:autoSpaceDN w:val="0"/>
        <w:adjustRightInd w:val="0"/>
        <w:ind w:left="-284"/>
        <w:jc w:val="both"/>
      </w:pPr>
      <w:r>
        <w:t>8</w:t>
      </w:r>
      <w:r w:rsidR="00D437ED">
        <w:t xml:space="preserve"> – Estou ciente de que a</w:t>
      </w:r>
      <w:r w:rsidR="00B241AD" w:rsidRPr="00B241AD">
        <w:t xml:space="preserve"> justificativa e a comprovação da participação ou do aproveitamento dos dias de afastamento</w:t>
      </w:r>
      <w:r w:rsidR="00D437ED">
        <w:t xml:space="preserve">, nos casos de interrupção relacionados ao item anterior, </w:t>
      </w:r>
      <w:r w:rsidR="00B241AD" w:rsidRPr="00B241AD">
        <w:t xml:space="preserve">serão </w:t>
      </w:r>
      <w:r w:rsidR="00B241AD" w:rsidRPr="00A017BE">
        <w:rPr>
          <w:b/>
          <w:bCs/>
        </w:rPr>
        <w:t>avaliadas pela PROGEP</w:t>
      </w:r>
      <w:r w:rsidR="00B241AD" w:rsidRPr="00B241AD">
        <w:t>, autoridade delegada pelo Reitor, conforme Decreto n° 9.991/19 (Art. 20, § 2º)</w:t>
      </w:r>
      <w:r w:rsidR="002329E7">
        <w:t>;</w:t>
      </w:r>
    </w:p>
    <w:p w14:paraId="28202BBE" w14:textId="6B741095" w:rsidR="00A017BE" w:rsidRDefault="00A017BE" w:rsidP="00A017BE">
      <w:pPr>
        <w:autoSpaceDE w:val="0"/>
        <w:autoSpaceDN w:val="0"/>
        <w:adjustRightInd w:val="0"/>
        <w:ind w:left="-284"/>
        <w:jc w:val="both"/>
      </w:pPr>
      <w:r>
        <w:t>9</w:t>
      </w:r>
      <w:r w:rsidR="002D373C">
        <w:t xml:space="preserve"> – </w:t>
      </w:r>
      <w:r w:rsidR="002D373C" w:rsidRPr="005B77FE">
        <w:t>Solicitar</w:t>
      </w:r>
      <w:r w:rsidR="002D373C">
        <w:t>ei</w:t>
      </w:r>
      <w:r w:rsidR="002D373C" w:rsidRPr="005B77FE">
        <w:t xml:space="preserve"> </w:t>
      </w:r>
      <w:r w:rsidR="00590384">
        <w:t>à</w:t>
      </w:r>
      <w:r w:rsidR="002D373C" w:rsidRPr="005B77FE">
        <w:t xml:space="preserve"> </w:t>
      </w:r>
      <w:r w:rsidR="00590384">
        <w:t>minha u</w:t>
      </w:r>
      <w:r w:rsidR="002D373C" w:rsidRPr="005B77FE">
        <w:t xml:space="preserve">nidade de </w:t>
      </w:r>
      <w:r w:rsidR="00590384">
        <w:t>l</w:t>
      </w:r>
      <w:r w:rsidR="002D373C" w:rsidRPr="005B77FE">
        <w:t xml:space="preserve">otação e </w:t>
      </w:r>
      <w:r w:rsidR="00590384">
        <w:t>à</w:t>
      </w:r>
      <w:r w:rsidR="002D373C" w:rsidRPr="005B77FE">
        <w:t xml:space="preserve"> PROGEP</w:t>
      </w:r>
      <w:r w:rsidR="00590384">
        <w:t xml:space="preserve"> </w:t>
      </w:r>
      <w:r w:rsidR="002D373C" w:rsidRPr="005B77FE">
        <w:t>o encerramento do afastamento</w:t>
      </w:r>
      <w:r w:rsidR="00590384">
        <w:t xml:space="preserve"> </w:t>
      </w:r>
      <w:r w:rsidR="002D373C" w:rsidRPr="00147125">
        <w:rPr>
          <w:b/>
          <w:bCs/>
        </w:rPr>
        <w:t>caso a ação de desenvolvimento venha a ser concluíd</w:t>
      </w:r>
      <w:r w:rsidR="00590384" w:rsidRPr="00147125">
        <w:rPr>
          <w:b/>
          <w:bCs/>
        </w:rPr>
        <w:t>a</w:t>
      </w:r>
      <w:r w:rsidR="002D373C" w:rsidRPr="00147125">
        <w:rPr>
          <w:b/>
          <w:bCs/>
        </w:rPr>
        <w:t xml:space="preserve"> antes do término do período </w:t>
      </w:r>
      <w:r w:rsidR="00590384" w:rsidRPr="00147125">
        <w:rPr>
          <w:b/>
          <w:bCs/>
        </w:rPr>
        <w:t>concedido</w:t>
      </w:r>
      <w:r w:rsidR="002329E7">
        <w:t>;</w:t>
      </w:r>
      <w:r>
        <w:t xml:space="preserve"> </w:t>
      </w:r>
    </w:p>
    <w:p w14:paraId="29950189" w14:textId="2E533574" w:rsidR="002D373C" w:rsidRDefault="00A017BE" w:rsidP="00A017BE">
      <w:pPr>
        <w:autoSpaceDE w:val="0"/>
        <w:autoSpaceDN w:val="0"/>
        <w:adjustRightInd w:val="0"/>
        <w:ind w:left="-284"/>
        <w:jc w:val="both"/>
        <w:rPr>
          <w:rFonts w:cstheme="minorHAnsi"/>
        </w:rPr>
      </w:pPr>
      <w:r>
        <w:t>10 – C</w:t>
      </w:r>
      <w:r w:rsidR="00876029" w:rsidRPr="002D373C">
        <w:rPr>
          <w:rFonts w:cstheme="minorHAnsi"/>
        </w:rPr>
        <w:t>ompromet</w:t>
      </w:r>
      <w:r>
        <w:rPr>
          <w:rFonts w:cstheme="minorHAnsi"/>
        </w:rPr>
        <w:t>o</w:t>
      </w:r>
      <w:r w:rsidR="00876029" w:rsidRPr="002D373C">
        <w:rPr>
          <w:rFonts w:cstheme="minorHAnsi"/>
        </w:rPr>
        <w:t xml:space="preserve">-me a acompanhar eventuais alterações </w:t>
      </w:r>
      <w:r w:rsidR="00147125">
        <w:rPr>
          <w:rFonts w:cstheme="minorHAnsi"/>
        </w:rPr>
        <w:t xml:space="preserve">de legislação e demais normas </w:t>
      </w:r>
      <w:r w:rsidR="00876029" w:rsidRPr="002D373C">
        <w:rPr>
          <w:rFonts w:cstheme="minorHAnsi"/>
        </w:rPr>
        <w:t>que ocorre</w:t>
      </w:r>
      <w:r w:rsidR="00876029">
        <w:rPr>
          <w:rFonts w:cstheme="minorHAnsi"/>
        </w:rPr>
        <w:t>re</w:t>
      </w:r>
      <w:r w:rsidR="00876029" w:rsidRPr="002D373C">
        <w:rPr>
          <w:rFonts w:cstheme="minorHAnsi"/>
        </w:rPr>
        <w:t xml:space="preserve">m durante </w:t>
      </w:r>
      <w:r w:rsidR="00876029">
        <w:rPr>
          <w:rFonts w:cstheme="minorHAnsi"/>
        </w:rPr>
        <w:t>o período de gozo</w:t>
      </w:r>
      <w:r w:rsidR="00147125">
        <w:rPr>
          <w:rFonts w:cstheme="minorHAnsi"/>
        </w:rPr>
        <w:t xml:space="preserve">, adequando-me às determinações que não vierem a comprometer o direito adquirido. </w:t>
      </w:r>
    </w:p>
    <w:p w14:paraId="493662AE" w14:textId="46748840" w:rsidR="00147125" w:rsidRDefault="00147125" w:rsidP="00A017BE">
      <w:pPr>
        <w:autoSpaceDE w:val="0"/>
        <w:autoSpaceDN w:val="0"/>
        <w:adjustRightInd w:val="0"/>
        <w:ind w:left="-284"/>
        <w:jc w:val="both"/>
        <w:rPr>
          <w:rFonts w:cstheme="minorHAnsi"/>
        </w:rPr>
      </w:pPr>
    </w:p>
    <w:p w14:paraId="7F9BCD52" w14:textId="3F4DDA76" w:rsidR="00147125" w:rsidRDefault="00147125" w:rsidP="00A017BE">
      <w:pPr>
        <w:autoSpaceDE w:val="0"/>
        <w:autoSpaceDN w:val="0"/>
        <w:adjustRightInd w:val="0"/>
        <w:ind w:left="-284"/>
        <w:jc w:val="both"/>
        <w:rPr>
          <w:rFonts w:cstheme="minorHAnsi"/>
          <w:b/>
          <w:bCs/>
        </w:rPr>
      </w:pPr>
      <w:r w:rsidRPr="00147125">
        <w:rPr>
          <w:rFonts w:cstheme="minorHAnsi"/>
          <w:b/>
          <w:bCs/>
        </w:rPr>
        <w:t>LOCAL, DATA E ASSINATURA</w:t>
      </w:r>
      <w:r>
        <w:rPr>
          <w:rFonts w:cstheme="minorHAnsi"/>
          <w:b/>
          <w:bCs/>
        </w:rPr>
        <w:t>:</w:t>
      </w:r>
    </w:p>
    <w:p w14:paraId="2F8936D9" w14:textId="77777777" w:rsidR="00223D3B" w:rsidRPr="00147125" w:rsidRDefault="00223D3B" w:rsidP="00A017BE">
      <w:pPr>
        <w:autoSpaceDE w:val="0"/>
        <w:autoSpaceDN w:val="0"/>
        <w:adjustRightInd w:val="0"/>
        <w:ind w:left="-284"/>
        <w:jc w:val="both"/>
        <w:rPr>
          <w:rFonts w:cstheme="minorHAnsi"/>
          <w:b/>
          <w:bCs/>
        </w:rPr>
      </w:pPr>
    </w:p>
    <w:p w14:paraId="7E4025DA" w14:textId="7DF91919" w:rsidR="00147125" w:rsidRDefault="00147125" w:rsidP="00A017BE">
      <w:pPr>
        <w:autoSpaceDE w:val="0"/>
        <w:autoSpaceDN w:val="0"/>
        <w:adjustRightInd w:val="0"/>
        <w:ind w:left="-284"/>
        <w:jc w:val="both"/>
        <w:rPr>
          <w:rFonts w:cstheme="minorHAnsi"/>
        </w:rPr>
      </w:pPr>
    </w:p>
    <w:p w14:paraId="5844CC7E" w14:textId="0BCF84F0" w:rsidR="00147125" w:rsidRDefault="00147125" w:rsidP="00147125">
      <w:pPr>
        <w:autoSpaceDE w:val="0"/>
        <w:autoSpaceDN w:val="0"/>
        <w:adjustRightInd w:val="0"/>
        <w:ind w:left="-284"/>
        <w:jc w:val="center"/>
        <w:rPr>
          <w:rFonts w:cstheme="minorHAnsi"/>
        </w:rPr>
      </w:pPr>
      <w:r w:rsidRPr="00147125">
        <w:rPr>
          <w:rFonts w:cstheme="minorHAnsi"/>
          <w:b/>
          <w:bCs/>
        </w:rPr>
        <w:t>________________</w:t>
      </w:r>
      <w:proofErr w:type="gramStart"/>
      <w:r w:rsidRPr="00147125">
        <w:rPr>
          <w:rFonts w:cstheme="minorHAnsi"/>
          <w:b/>
          <w:bCs/>
        </w:rPr>
        <w:t>_</w:t>
      </w:r>
      <w:r>
        <w:rPr>
          <w:rFonts w:cstheme="minorHAnsi"/>
        </w:rPr>
        <w:t xml:space="preserve"> ,</w:t>
      </w:r>
      <w:proofErr w:type="gramEnd"/>
      <w:r>
        <w:rPr>
          <w:rFonts w:cstheme="minorHAnsi"/>
        </w:rPr>
        <w:t xml:space="preserve"> </w:t>
      </w:r>
      <w:r w:rsidRPr="00147125">
        <w:rPr>
          <w:rFonts w:cstheme="minorHAnsi"/>
          <w:b/>
          <w:bCs/>
        </w:rPr>
        <w:t>_______</w:t>
      </w:r>
      <w:r>
        <w:rPr>
          <w:rFonts w:cstheme="minorHAnsi"/>
        </w:rPr>
        <w:t xml:space="preserve"> de </w:t>
      </w:r>
      <w:r w:rsidRPr="00147125">
        <w:rPr>
          <w:rFonts w:cstheme="minorHAnsi"/>
          <w:b/>
          <w:bCs/>
        </w:rPr>
        <w:t>______________________</w:t>
      </w:r>
      <w:r>
        <w:rPr>
          <w:rFonts w:cstheme="minorHAnsi"/>
        </w:rPr>
        <w:t xml:space="preserve"> </w:t>
      </w:r>
      <w:proofErr w:type="spellStart"/>
      <w:r>
        <w:rPr>
          <w:rFonts w:cstheme="minorHAnsi"/>
        </w:rPr>
        <w:t>de</w:t>
      </w:r>
      <w:proofErr w:type="spellEnd"/>
      <w:r>
        <w:rPr>
          <w:rFonts w:cstheme="minorHAnsi"/>
        </w:rPr>
        <w:t xml:space="preserve"> 20</w:t>
      </w:r>
      <w:r w:rsidRPr="00147125">
        <w:rPr>
          <w:rFonts w:cstheme="minorHAnsi"/>
          <w:b/>
          <w:bCs/>
        </w:rPr>
        <w:t>____</w:t>
      </w:r>
      <w:r>
        <w:rPr>
          <w:rFonts w:cstheme="minorHAnsi"/>
        </w:rPr>
        <w:t xml:space="preserve"> .</w:t>
      </w:r>
    </w:p>
    <w:p w14:paraId="332B9EE4" w14:textId="2B7B6809" w:rsidR="00147125" w:rsidRDefault="00147125" w:rsidP="00A017BE">
      <w:pPr>
        <w:autoSpaceDE w:val="0"/>
        <w:autoSpaceDN w:val="0"/>
        <w:adjustRightInd w:val="0"/>
        <w:ind w:left="-284"/>
        <w:jc w:val="both"/>
        <w:rPr>
          <w:rFonts w:cstheme="minorHAnsi"/>
        </w:rPr>
      </w:pPr>
    </w:p>
    <w:p w14:paraId="3852FC58" w14:textId="3E0A02AA" w:rsidR="00147125" w:rsidRDefault="00147125" w:rsidP="00A017BE">
      <w:pPr>
        <w:autoSpaceDE w:val="0"/>
        <w:autoSpaceDN w:val="0"/>
        <w:adjustRightInd w:val="0"/>
        <w:ind w:left="-284"/>
        <w:jc w:val="both"/>
        <w:rPr>
          <w:rFonts w:cstheme="minorHAnsi"/>
        </w:rPr>
      </w:pPr>
    </w:p>
    <w:p w14:paraId="211519D0" w14:textId="77777777" w:rsidR="00223D3B" w:rsidRDefault="00223D3B" w:rsidP="00A017BE">
      <w:pPr>
        <w:autoSpaceDE w:val="0"/>
        <w:autoSpaceDN w:val="0"/>
        <w:adjustRightInd w:val="0"/>
        <w:ind w:left="-284"/>
        <w:jc w:val="both"/>
        <w:rPr>
          <w:rFonts w:cstheme="minorHAnsi"/>
        </w:rPr>
      </w:pPr>
    </w:p>
    <w:p w14:paraId="53CD3517" w14:textId="46C6F0BA" w:rsidR="00147125" w:rsidRPr="00147125" w:rsidRDefault="00147125" w:rsidP="00147125">
      <w:pPr>
        <w:autoSpaceDE w:val="0"/>
        <w:autoSpaceDN w:val="0"/>
        <w:adjustRightInd w:val="0"/>
        <w:ind w:left="-284"/>
        <w:jc w:val="center"/>
        <w:rPr>
          <w:rFonts w:cstheme="minorHAnsi"/>
          <w:b/>
          <w:bCs/>
        </w:rPr>
      </w:pPr>
      <w:r w:rsidRPr="00147125">
        <w:rPr>
          <w:rFonts w:cstheme="minorHAnsi"/>
          <w:b/>
          <w:bCs/>
        </w:rPr>
        <w:t>______________________________________</w:t>
      </w:r>
    </w:p>
    <w:p w14:paraId="590DE1D7" w14:textId="5BA49671" w:rsidR="00147125" w:rsidRPr="00147125" w:rsidRDefault="00147125" w:rsidP="00147125">
      <w:pPr>
        <w:autoSpaceDE w:val="0"/>
        <w:autoSpaceDN w:val="0"/>
        <w:adjustRightInd w:val="0"/>
        <w:ind w:left="-284"/>
        <w:jc w:val="center"/>
        <w:rPr>
          <w:rFonts w:cstheme="minorHAnsi"/>
          <w:b/>
          <w:bCs/>
        </w:rPr>
      </w:pPr>
      <w:r w:rsidRPr="00147125">
        <w:rPr>
          <w:rFonts w:cstheme="minorHAnsi"/>
          <w:b/>
          <w:bCs/>
        </w:rPr>
        <w:t>Assinatura e Carimbo do Declarante</w:t>
      </w:r>
    </w:p>
    <w:p w14:paraId="60720A2C" w14:textId="11FD2117" w:rsidR="00147125" w:rsidRDefault="00147125" w:rsidP="00A017BE">
      <w:pPr>
        <w:autoSpaceDE w:val="0"/>
        <w:autoSpaceDN w:val="0"/>
        <w:adjustRightInd w:val="0"/>
        <w:ind w:left="-284"/>
        <w:jc w:val="both"/>
        <w:rPr>
          <w:rFonts w:cstheme="minorHAnsi"/>
        </w:rPr>
      </w:pPr>
    </w:p>
    <w:p w14:paraId="36EB206F" w14:textId="6F6C57A5" w:rsidR="00147125" w:rsidRDefault="00147125" w:rsidP="00A017BE">
      <w:pPr>
        <w:autoSpaceDE w:val="0"/>
        <w:autoSpaceDN w:val="0"/>
        <w:adjustRightInd w:val="0"/>
        <w:ind w:left="-284"/>
        <w:jc w:val="both"/>
      </w:pPr>
    </w:p>
    <w:sectPr w:rsidR="0014712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80DBC" w14:textId="77777777" w:rsidR="00B069A6" w:rsidRDefault="00B069A6" w:rsidP="000523F0">
      <w:pPr>
        <w:spacing w:after="0" w:line="240" w:lineRule="auto"/>
      </w:pPr>
      <w:r>
        <w:separator/>
      </w:r>
    </w:p>
  </w:endnote>
  <w:endnote w:type="continuationSeparator" w:id="0">
    <w:p w14:paraId="7B0FD82C" w14:textId="77777777" w:rsidR="00B069A6" w:rsidRDefault="00B069A6" w:rsidP="0005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CB216" w14:textId="77777777" w:rsidR="000523F0" w:rsidRDefault="000523F0" w:rsidP="000523F0">
    <w:pPr>
      <w:pStyle w:val="Cabealho"/>
      <w:pBdr>
        <w:bottom w:val="single" w:sz="12" w:space="1" w:color="auto"/>
      </w:pBdr>
      <w:ind w:left="-567"/>
      <w:jc w:val="center"/>
      <w:rPr>
        <w:sz w:val="18"/>
        <w:szCs w:val="18"/>
      </w:rPr>
    </w:pPr>
  </w:p>
  <w:p w14:paraId="2388C62B" w14:textId="77777777" w:rsidR="000523F0" w:rsidRPr="0047793F" w:rsidRDefault="000523F0" w:rsidP="000523F0">
    <w:pPr>
      <w:pStyle w:val="Cabealho"/>
      <w:ind w:left="-567"/>
      <w:jc w:val="center"/>
      <w:rPr>
        <w:sz w:val="18"/>
        <w:szCs w:val="18"/>
      </w:rPr>
    </w:pPr>
    <w:r>
      <w:rPr>
        <w:sz w:val="18"/>
        <w:szCs w:val="18"/>
      </w:rPr>
      <w:t xml:space="preserve">Universidade Federal do Pará. Pró-Reitoria de Desenvolvimento e Gestão de Pessoal (PROGEP). </w:t>
    </w:r>
    <w:r w:rsidRPr="0047793F">
      <w:rPr>
        <w:sz w:val="18"/>
        <w:szCs w:val="18"/>
      </w:rPr>
      <w:t>Rua Augusto Corrêa, Nº 01, Guamá, CEP: 66075010, Belém – PA. Prédio da Reitoria- 1º Andar</w:t>
    </w:r>
    <w:r>
      <w:rPr>
        <w:sz w:val="18"/>
        <w:szCs w:val="18"/>
      </w:rPr>
      <w:t xml:space="preserve">. </w:t>
    </w:r>
    <w:r w:rsidRPr="0047793F">
      <w:rPr>
        <w:sz w:val="18"/>
        <w:szCs w:val="18"/>
      </w:rPr>
      <w:t>Fone: (91) 3201-7540</w:t>
    </w:r>
    <w:r>
      <w:rPr>
        <w:sz w:val="18"/>
        <w:szCs w:val="18"/>
      </w:rPr>
      <w:t xml:space="preserve">. </w:t>
    </w:r>
    <w:r w:rsidRPr="0047793F">
      <w:rPr>
        <w:sz w:val="18"/>
        <w:szCs w:val="18"/>
      </w:rPr>
      <w:t>E-mail: catec-</w:t>
    </w:r>
    <w:r>
      <w:rPr>
        <w:sz w:val="18"/>
        <w:szCs w:val="18"/>
      </w:rPr>
      <w:t>p</w:t>
    </w:r>
    <w:r w:rsidRPr="0047793F">
      <w:rPr>
        <w:sz w:val="18"/>
        <w:szCs w:val="18"/>
      </w:rPr>
      <w:t>rogep@ufpa.br</w:t>
    </w:r>
  </w:p>
  <w:p w14:paraId="2EA71DE5" w14:textId="77777777" w:rsidR="000523F0" w:rsidRDefault="000523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A95D8" w14:textId="77777777" w:rsidR="00B069A6" w:rsidRDefault="00B069A6" w:rsidP="000523F0">
      <w:pPr>
        <w:spacing w:after="0" w:line="240" w:lineRule="auto"/>
      </w:pPr>
      <w:r>
        <w:separator/>
      </w:r>
    </w:p>
  </w:footnote>
  <w:footnote w:type="continuationSeparator" w:id="0">
    <w:p w14:paraId="77600190" w14:textId="77777777" w:rsidR="00B069A6" w:rsidRDefault="00B069A6" w:rsidP="00052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66C9B"/>
    <w:multiLevelType w:val="hybridMultilevel"/>
    <w:tmpl w:val="9E6C1E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9CF013A"/>
    <w:multiLevelType w:val="hybridMultilevel"/>
    <w:tmpl w:val="8020C4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0AF5656"/>
    <w:multiLevelType w:val="hybridMultilevel"/>
    <w:tmpl w:val="502868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3C"/>
    <w:rsid w:val="000523F0"/>
    <w:rsid w:val="0007586A"/>
    <w:rsid w:val="00083444"/>
    <w:rsid w:val="00147125"/>
    <w:rsid w:val="001611FE"/>
    <w:rsid w:val="00200102"/>
    <w:rsid w:val="00215EE9"/>
    <w:rsid w:val="00220D1A"/>
    <w:rsid w:val="00223D3B"/>
    <w:rsid w:val="002329E7"/>
    <w:rsid w:val="002D373C"/>
    <w:rsid w:val="002F208A"/>
    <w:rsid w:val="003A20EF"/>
    <w:rsid w:val="00487B69"/>
    <w:rsid w:val="004A1629"/>
    <w:rsid w:val="004A4C1E"/>
    <w:rsid w:val="00590384"/>
    <w:rsid w:val="0062211F"/>
    <w:rsid w:val="006B2090"/>
    <w:rsid w:val="007654B4"/>
    <w:rsid w:val="00773674"/>
    <w:rsid w:val="008117D2"/>
    <w:rsid w:val="00876029"/>
    <w:rsid w:val="009519C5"/>
    <w:rsid w:val="009900BF"/>
    <w:rsid w:val="00A017BE"/>
    <w:rsid w:val="00A95236"/>
    <w:rsid w:val="00AE5348"/>
    <w:rsid w:val="00AF531C"/>
    <w:rsid w:val="00B069A6"/>
    <w:rsid w:val="00B241AD"/>
    <w:rsid w:val="00C73A20"/>
    <w:rsid w:val="00CE1A9C"/>
    <w:rsid w:val="00D437ED"/>
    <w:rsid w:val="00DA684C"/>
    <w:rsid w:val="00FD5A83"/>
    <w:rsid w:val="00FD76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2A7A"/>
  <w15:chartTrackingRefBased/>
  <w15:docId w15:val="{22794739-5F68-4275-9305-190D0BC5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rsid w:val="002D373C"/>
    <w:rPr>
      <w:sz w:val="16"/>
      <w:szCs w:val="16"/>
    </w:rPr>
  </w:style>
  <w:style w:type="paragraph" w:styleId="Textodecomentrio">
    <w:name w:val="annotation text"/>
    <w:basedOn w:val="Normal"/>
    <w:link w:val="TextodecomentrioChar"/>
    <w:uiPriority w:val="99"/>
    <w:rsid w:val="002D373C"/>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2D373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D37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373C"/>
    <w:rPr>
      <w:rFonts w:ascii="Segoe UI" w:hAnsi="Segoe UI" w:cs="Segoe UI"/>
      <w:sz w:val="18"/>
      <w:szCs w:val="18"/>
    </w:rPr>
  </w:style>
  <w:style w:type="paragraph" w:customStyle="1" w:styleId="Default">
    <w:name w:val="Default"/>
    <w:rsid w:val="002D373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extbody">
    <w:name w:val="textbody"/>
    <w:basedOn w:val="Normal"/>
    <w:rsid w:val="002D37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2211F"/>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62211F"/>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241AD"/>
    <w:pPr>
      <w:ind w:left="720"/>
      <w:contextualSpacing/>
    </w:pPr>
  </w:style>
  <w:style w:type="paragraph" w:styleId="Cabealho">
    <w:name w:val="header"/>
    <w:basedOn w:val="Normal"/>
    <w:link w:val="CabealhoChar"/>
    <w:uiPriority w:val="99"/>
    <w:unhideWhenUsed/>
    <w:rsid w:val="000523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23F0"/>
  </w:style>
  <w:style w:type="paragraph" w:styleId="Rodap">
    <w:name w:val="footer"/>
    <w:basedOn w:val="Normal"/>
    <w:link w:val="RodapChar"/>
    <w:uiPriority w:val="99"/>
    <w:unhideWhenUsed/>
    <w:rsid w:val="000523F0"/>
    <w:pPr>
      <w:tabs>
        <w:tab w:val="center" w:pos="4252"/>
        <w:tab w:val="right" w:pos="8504"/>
      </w:tabs>
      <w:spacing w:after="0" w:line="240" w:lineRule="auto"/>
    </w:pPr>
  </w:style>
  <w:style w:type="character" w:customStyle="1" w:styleId="RodapChar">
    <w:name w:val="Rodapé Char"/>
    <w:basedOn w:val="Fontepargpadro"/>
    <w:link w:val="Rodap"/>
    <w:uiPriority w:val="99"/>
    <w:rsid w:val="0005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7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775</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Ícaro  Pastana</dc:creator>
  <cp:keywords/>
  <dc:description/>
  <cp:lastModifiedBy>icaro@ufpa.br</cp:lastModifiedBy>
  <cp:revision>7</cp:revision>
  <dcterms:created xsi:type="dcterms:W3CDTF">2020-04-15T16:39:00Z</dcterms:created>
  <dcterms:modified xsi:type="dcterms:W3CDTF">2021-02-11T14:02:00Z</dcterms:modified>
</cp:coreProperties>
</file>